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FF" w:rsidRPr="009546FF" w:rsidRDefault="009546FF" w:rsidP="009546FF">
      <w:pPr>
        <w:autoSpaceDE w:val="0"/>
        <w:autoSpaceDN w:val="0"/>
        <w:adjustRightInd w:val="0"/>
        <w:jc w:val="center"/>
        <w:rPr>
          <w:rFonts w:ascii="Garamond" w:hAnsi="Garamond"/>
          <w:b/>
          <w:color w:val="222A35" w:themeColor="text2" w:themeShade="80"/>
          <w:sz w:val="36"/>
          <w:szCs w:val="36"/>
          <w:u w:val="single"/>
        </w:rPr>
      </w:pPr>
      <w:r w:rsidRPr="009546FF">
        <w:rPr>
          <w:rFonts w:ascii="Garamond" w:hAnsi="Garamond"/>
          <w:b/>
          <w:color w:val="222A35" w:themeColor="text2" w:themeShade="80"/>
          <w:sz w:val="36"/>
          <w:szCs w:val="36"/>
          <w:u w:val="single"/>
        </w:rPr>
        <w:t xml:space="preserve">Beyond the Bench </w:t>
      </w:r>
    </w:p>
    <w:p w:rsidR="009546FF" w:rsidRPr="009546FF" w:rsidRDefault="009546FF" w:rsidP="009546FF">
      <w:pPr>
        <w:autoSpaceDE w:val="0"/>
        <w:autoSpaceDN w:val="0"/>
        <w:adjustRightInd w:val="0"/>
        <w:jc w:val="center"/>
        <w:rPr>
          <w:rFonts w:ascii="Garamond" w:hAnsi="Garamond"/>
          <w:b/>
          <w:color w:val="222A35" w:themeColor="text2" w:themeShade="80"/>
          <w:sz w:val="36"/>
          <w:szCs w:val="36"/>
          <w:u w:val="single"/>
        </w:rPr>
      </w:pPr>
      <w:r w:rsidRPr="009546FF">
        <w:rPr>
          <w:rFonts w:ascii="Garamond" w:hAnsi="Garamond"/>
          <w:b/>
          <w:color w:val="222A35" w:themeColor="text2" w:themeShade="80"/>
          <w:sz w:val="36"/>
          <w:szCs w:val="36"/>
          <w:u w:val="single"/>
        </w:rPr>
        <w:t>Law, Justice, and Communities Summit</w:t>
      </w:r>
    </w:p>
    <w:p w:rsidR="00037161" w:rsidRPr="009546FF" w:rsidRDefault="00037161" w:rsidP="009546FF">
      <w:pPr>
        <w:autoSpaceDE w:val="0"/>
        <w:autoSpaceDN w:val="0"/>
        <w:adjustRightInd w:val="0"/>
        <w:spacing w:after="240"/>
        <w:jc w:val="center"/>
        <w:rPr>
          <w:rFonts w:ascii="Garamond" w:hAnsi="Garamond" w:cs="Tahoma"/>
          <w:color w:val="000000"/>
          <w:sz w:val="36"/>
          <w:szCs w:val="36"/>
        </w:rPr>
      </w:pPr>
      <w:r w:rsidRPr="009546FF">
        <w:rPr>
          <w:rFonts w:ascii="Garamond" w:hAnsi="Garamond"/>
          <w:color w:val="222A35" w:themeColor="text2" w:themeShade="80"/>
          <w:sz w:val="36"/>
          <w:szCs w:val="36"/>
        </w:rPr>
        <w:t>Video</w:t>
      </w:r>
      <w:r w:rsidRPr="009546FF">
        <w:rPr>
          <w:rFonts w:ascii="Garamond" w:hAnsi="Garamond" w:cs="Tahoma"/>
          <w:color w:val="000000"/>
          <w:sz w:val="36"/>
          <w:szCs w:val="36"/>
        </w:rPr>
        <w:t xml:space="preserve"> </w:t>
      </w:r>
      <w:r w:rsidR="00BF6BCF" w:rsidRPr="009546FF">
        <w:rPr>
          <w:rFonts w:ascii="Garamond" w:hAnsi="Garamond" w:cs="Tahoma"/>
          <w:color w:val="000000"/>
          <w:sz w:val="36"/>
          <w:szCs w:val="36"/>
        </w:rPr>
        <w:t>Links</w:t>
      </w:r>
    </w:p>
    <w:p w:rsidR="00037161" w:rsidRPr="009546FF" w:rsidRDefault="002261E1" w:rsidP="00037161">
      <w:pPr>
        <w:rPr>
          <w:rFonts w:ascii="Garamond" w:hAnsi="Garamond" w:cs="Tahoma"/>
          <w:b/>
          <w:color w:val="000000"/>
          <w:sz w:val="28"/>
          <w:szCs w:val="28"/>
        </w:rPr>
      </w:pPr>
      <w:r w:rsidRPr="009546FF">
        <w:rPr>
          <w:rFonts w:ascii="Garamond" w:hAnsi="Garamond" w:cs="Tahoma"/>
          <w:b/>
          <w:color w:val="000000"/>
          <w:sz w:val="28"/>
          <w:szCs w:val="28"/>
        </w:rPr>
        <w:t>Opening Remarks</w:t>
      </w:r>
    </w:p>
    <w:p w:rsidR="002261E1" w:rsidRPr="009546FF" w:rsidRDefault="002261E1" w:rsidP="002261E1">
      <w:pPr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Chief Justice Nathan Hecht, Supreme Court of Texas</w:t>
      </w:r>
    </w:p>
    <w:p w:rsidR="002261E1" w:rsidRPr="009546FF" w:rsidRDefault="002261E1" w:rsidP="002261E1">
      <w:pPr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Presiding Judge Sharon Keller, Texas Court of Criminal Appeals</w:t>
      </w:r>
    </w:p>
    <w:p w:rsidR="002261E1" w:rsidRPr="009546FF" w:rsidRDefault="002261E1" w:rsidP="002261E1">
      <w:pPr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Justice Jeff Brown, Supreme Court of Texas</w:t>
      </w:r>
    </w:p>
    <w:p w:rsidR="002261E1" w:rsidRPr="009546FF" w:rsidRDefault="002261E1" w:rsidP="002261E1">
      <w:pPr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Justice Eva Guzman, Supreme Court of Texas</w:t>
      </w:r>
    </w:p>
    <w:p w:rsidR="002261E1" w:rsidRPr="009546FF" w:rsidRDefault="002261E1" w:rsidP="002261E1">
      <w:pPr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President Michael Sorrell, Paul Quinn College</w:t>
      </w:r>
    </w:p>
    <w:p w:rsidR="00037161" w:rsidRPr="009546FF" w:rsidRDefault="0018211A" w:rsidP="00037161">
      <w:pPr>
        <w:rPr>
          <w:rFonts w:ascii="Garamond" w:hAnsi="Garamond"/>
          <w:sz w:val="28"/>
          <w:szCs w:val="28"/>
        </w:rPr>
      </w:pPr>
      <w:hyperlink r:id="rId6" w:tgtFrame="_blank" w:history="1">
        <w:r w:rsidR="00037161" w:rsidRPr="009546FF">
          <w:rPr>
            <w:rStyle w:val="Hyperlink"/>
            <w:rFonts w:ascii="Garamond" w:hAnsi="Garamond" w:cs="Tahoma"/>
            <w:sz w:val="28"/>
            <w:szCs w:val="28"/>
          </w:rPr>
          <w:t>https://pbvideo.vids.io/videos/709bd1b4161be3c0f8/beyond-the-bench_-law-justice-and-communities-summit-opening-remarks</w:t>
        </w:r>
      </w:hyperlink>
    </w:p>
    <w:p w:rsidR="00037161" w:rsidRPr="009546FF" w:rsidRDefault="00037161" w:rsidP="002261E1">
      <w:pPr>
        <w:rPr>
          <w:rFonts w:ascii="Garamond" w:hAnsi="Garamond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 </w:t>
      </w:r>
    </w:p>
    <w:p w:rsidR="002261E1" w:rsidRPr="009546FF" w:rsidRDefault="002261E1" w:rsidP="002261E1">
      <w:pPr>
        <w:rPr>
          <w:rFonts w:ascii="Garamond" w:hAnsi="Garamond" w:cs="Tahoma"/>
          <w:b/>
          <w:color w:val="000000"/>
          <w:sz w:val="28"/>
          <w:szCs w:val="28"/>
        </w:rPr>
      </w:pPr>
      <w:r w:rsidRPr="009546FF">
        <w:rPr>
          <w:rFonts w:ascii="Garamond" w:hAnsi="Garamond" w:cs="Tahoma"/>
          <w:b/>
          <w:color w:val="000000"/>
          <w:sz w:val="28"/>
          <w:szCs w:val="28"/>
        </w:rPr>
        <w:t>Keynote Address</w:t>
      </w:r>
    </w:p>
    <w:p w:rsidR="002261E1" w:rsidRPr="009546FF" w:rsidRDefault="002261E1" w:rsidP="002261E1">
      <w:pPr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Chief Art Acevedo, Houston Police Department</w:t>
      </w:r>
    </w:p>
    <w:p w:rsidR="00037161" w:rsidRPr="009546FF" w:rsidRDefault="0018211A" w:rsidP="00037161">
      <w:pPr>
        <w:rPr>
          <w:rFonts w:ascii="Garamond" w:hAnsi="Garamond"/>
          <w:sz w:val="28"/>
          <w:szCs w:val="28"/>
        </w:rPr>
      </w:pPr>
      <w:hyperlink r:id="rId7" w:tgtFrame="_blank" w:history="1">
        <w:r w:rsidR="00037161" w:rsidRPr="009546FF">
          <w:rPr>
            <w:rStyle w:val="Hyperlink"/>
            <w:rFonts w:ascii="Garamond" w:hAnsi="Garamond" w:cs="Tahoma"/>
            <w:sz w:val="28"/>
            <w:szCs w:val="28"/>
          </w:rPr>
          <w:t>https://pbvideo.vids.io/videos/189bd1b4161be3c290/beyond-the-bench_-law-justice-and-communities-summit-chief-art-acevedo-houston-police-dept</w:t>
        </w:r>
      </w:hyperlink>
    </w:p>
    <w:p w:rsidR="00037161" w:rsidRPr="009546FF" w:rsidRDefault="00037161" w:rsidP="00037161">
      <w:pPr>
        <w:rPr>
          <w:rFonts w:ascii="Garamond" w:hAnsi="Garamond"/>
          <w:b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 </w:t>
      </w:r>
    </w:p>
    <w:p w:rsidR="00037161" w:rsidRPr="009546FF" w:rsidRDefault="002261E1" w:rsidP="00037161">
      <w:pPr>
        <w:rPr>
          <w:rFonts w:ascii="Garamond" w:hAnsi="Garamond" w:cs="Tahoma"/>
          <w:b/>
          <w:color w:val="000000"/>
          <w:sz w:val="28"/>
          <w:szCs w:val="28"/>
        </w:rPr>
      </w:pPr>
      <w:r w:rsidRPr="009546FF">
        <w:rPr>
          <w:rFonts w:ascii="Garamond" w:hAnsi="Garamond" w:cs="Tahoma"/>
          <w:b/>
          <w:color w:val="000000"/>
          <w:sz w:val="28"/>
          <w:szCs w:val="28"/>
        </w:rPr>
        <w:t>Viewpoints: Life-Altering Moments (Testimonials)</w:t>
      </w:r>
    </w:p>
    <w:p w:rsidR="002261E1" w:rsidRPr="009546FF" w:rsidRDefault="002261E1" w:rsidP="002261E1">
      <w:pPr>
        <w:ind w:left="360" w:hanging="360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Chief Judge Eric Washington, D.C. Court of Appeals, Moderator</w:t>
      </w:r>
    </w:p>
    <w:p w:rsidR="002261E1" w:rsidRPr="009546FF" w:rsidRDefault="002261E1" w:rsidP="002261E1">
      <w:pPr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 xml:space="preserve">Richard Miles, Miles of Freedom </w:t>
      </w:r>
    </w:p>
    <w:p w:rsidR="002261E1" w:rsidRPr="009546FF" w:rsidRDefault="002261E1" w:rsidP="002261E1">
      <w:pPr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Arielle Clarkson, Paul Quinn College</w:t>
      </w:r>
    </w:p>
    <w:p w:rsidR="002261E1" w:rsidRPr="009546FF" w:rsidRDefault="002261E1" w:rsidP="002261E1">
      <w:pPr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Sergeant Willie Ford, Dallas Police Department</w:t>
      </w:r>
    </w:p>
    <w:p w:rsidR="002261E1" w:rsidRPr="009546FF" w:rsidRDefault="002261E1" w:rsidP="002261E1">
      <w:pPr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Emily Thompson, widow of Brent Thompson</w:t>
      </w:r>
    </w:p>
    <w:p w:rsidR="002261E1" w:rsidRPr="009546FF" w:rsidRDefault="002261E1" w:rsidP="002261E1">
      <w:pPr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 xml:space="preserve">Pastor Richie Butler, St. Paul’s United Methodist Church </w:t>
      </w:r>
    </w:p>
    <w:p w:rsidR="00037161" w:rsidRPr="009546FF" w:rsidRDefault="0018211A" w:rsidP="00037161">
      <w:pPr>
        <w:rPr>
          <w:rFonts w:ascii="Garamond" w:hAnsi="Garamond"/>
          <w:sz w:val="28"/>
          <w:szCs w:val="28"/>
        </w:rPr>
      </w:pPr>
      <w:hyperlink r:id="rId8" w:tgtFrame="_blank" w:history="1">
        <w:r w:rsidR="00037161" w:rsidRPr="009546FF">
          <w:rPr>
            <w:rStyle w:val="Hyperlink"/>
            <w:rFonts w:ascii="Garamond" w:hAnsi="Garamond" w:cs="Tahoma"/>
            <w:sz w:val="28"/>
            <w:szCs w:val="28"/>
          </w:rPr>
          <w:t>https://pbvideo.vids.io/videos/d49bd1b4161be3c55c/beyond-the-bench_-law-justice-and-communities-summit-viewpoints_-life-altering-moments</w:t>
        </w:r>
      </w:hyperlink>
    </w:p>
    <w:p w:rsidR="00037161" w:rsidRPr="009546FF" w:rsidRDefault="00037161" w:rsidP="00037161">
      <w:pPr>
        <w:rPr>
          <w:rFonts w:ascii="Garamond" w:hAnsi="Garamond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 </w:t>
      </w:r>
    </w:p>
    <w:p w:rsidR="002261E1" w:rsidRPr="009546FF" w:rsidRDefault="002261E1" w:rsidP="002261E1">
      <w:pPr>
        <w:ind w:left="2880" w:hanging="2880"/>
        <w:rPr>
          <w:rFonts w:ascii="Garamond" w:hAnsi="Garamond" w:cs="Tahoma"/>
          <w:b/>
          <w:color w:val="000000"/>
          <w:sz w:val="28"/>
          <w:szCs w:val="28"/>
        </w:rPr>
      </w:pPr>
      <w:r w:rsidRPr="009546FF">
        <w:rPr>
          <w:rFonts w:ascii="Garamond" w:hAnsi="Garamond" w:cs="Tahoma"/>
          <w:b/>
          <w:color w:val="000000"/>
          <w:sz w:val="28"/>
          <w:szCs w:val="28"/>
        </w:rPr>
        <w:t>When Intuition Fails: Mental Shortcuts and Unconscious Bias</w:t>
      </w:r>
    </w:p>
    <w:p w:rsidR="002261E1" w:rsidRPr="009546FF" w:rsidRDefault="002261E1" w:rsidP="002261E1">
      <w:pPr>
        <w:ind w:left="2880" w:hanging="2880"/>
        <w:rPr>
          <w:rFonts w:ascii="Garamond" w:hAnsi="Garamond" w:cs="Tahoma"/>
          <w:b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Dr. Jeffrey Rachlinski, Cornell Law School</w:t>
      </w:r>
    </w:p>
    <w:p w:rsidR="00037161" w:rsidRPr="009546FF" w:rsidRDefault="0018211A" w:rsidP="002261E1">
      <w:pPr>
        <w:jc w:val="both"/>
        <w:rPr>
          <w:rFonts w:ascii="Garamond" w:hAnsi="Garamond" w:cs="Tahoma"/>
          <w:b/>
          <w:color w:val="000000"/>
          <w:sz w:val="28"/>
          <w:szCs w:val="28"/>
        </w:rPr>
      </w:pPr>
      <w:hyperlink r:id="rId9" w:tgtFrame="_blank" w:history="1">
        <w:r w:rsidR="00037161" w:rsidRPr="009546FF">
          <w:rPr>
            <w:rStyle w:val="Hyperlink"/>
            <w:rFonts w:ascii="Garamond" w:hAnsi="Garamond" w:cs="Tahoma"/>
            <w:sz w:val="28"/>
            <w:szCs w:val="28"/>
          </w:rPr>
          <w:t>https://pbvideo.vids.io/videos/a09bd1b4161be7c028/beyond-the-bench-law-justice-and-communities-summit-when-intuition-fails-mental-shortcuts-and-unconscious-bias</w:t>
        </w:r>
      </w:hyperlink>
    </w:p>
    <w:p w:rsidR="00037161" w:rsidRPr="009546FF" w:rsidRDefault="00037161" w:rsidP="00037161">
      <w:pPr>
        <w:rPr>
          <w:rFonts w:ascii="Garamond" w:hAnsi="Garamond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 </w:t>
      </w:r>
    </w:p>
    <w:p w:rsidR="002261E1" w:rsidRPr="009546FF" w:rsidRDefault="002261E1" w:rsidP="008934FC">
      <w:pPr>
        <w:rPr>
          <w:rFonts w:ascii="Garamond" w:hAnsi="Garamond" w:cs="Tahoma"/>
          <w:b/>
          <w:color w:val="000000"/>
          <w:sz w:val="28"/>
          <w:szCs w:val="28"/>
        </w:rPr>
      </w:pPr>
      <w:r w:rsidRPr="009546FF">
        <w:rPr>
          <w:rFonts w:ascii="Garamond" w:hAnsi="Garamond" w:cs="Tahoma"/>
          <w:b/>
          <w:color w:val="000000"/>
          <w:sz w:val="28"/>
          <w:szCs w:val="28"/>
        </w:rPr>
        <w:t>Deconstructing Our Decision-Making (Beyond the Bench Panel)</w:t>
      </w:r>
    </w:p>
    <w:p w:rsidR="002261E1" w:rsidRPr="009546FF" w:rsidRDefault="002261E1" w:rsidP="002261E1">
      <w:pPr>
        <w:ind w:left="2880" w:hanging="2880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Judge Scott McCown, UT School of Law, Moderator</w:t>
      </w:r>
    </w:p>
    <w:p w:rsidR="002261E1" w:rsidRPr="009546FF" w:rsidRDefault="002261E1" w:rsidP="002261E1">
      <w:pPr>
        <w:tabs>
          <w:tab w:val="left" w:pos="2520"/>
        </w:tabs>
        <w:spacing w:line="259" w:lineRule="auto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Caseworker: Tamara Hansen, Training Specialist, CPS</w:t>
      </w:r>
    </w:p>
    <w:p w:rsidR="002261E1" w:rsidRPr="009546FF" w:rsidRDefault="002261E1" w:rsidP="002261E1">
      <w:pPr>
        <w:tabs>
          <w:tab w:val="left" w:pos="2520"/>
        </w:tabs>
        <w:spacing w:line="259" w:lineRule="auto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 xml:space="preserve">Principal: Joe LaPuma, </w:t>
      </w:r>
      <w:proofErr w:type="spellStart"/>
      <w:r w:rsidRPr="009546FF">
        <w:rPr>
          <w:rFonts w:ascii="Garamond" w:hAnsi="Garamond" w:cs="Tahoma"/>
          <w:color w:val="000000"/>
          <w:sz w:val="28"/>
          <w:szCs w:val="28"/>
        </w:rPr>
        <w:t>Creekview</w:t>
      </w:r>
      <w:proofErr w:type="spellEnd"/>
      <w:r w:rsidRPr="009546FF">
        <w:rPr>
          <w:rFonts w:ascii="Garamond" w:hAnsi="Garamond" w:cs="Tahoma"/>
          <w:color w:val="000000"/>
          <w:sz w:val="28"/>
          <w:szCs w:val="28"/>
        </w:rPr>
        <w:t xml:space="preserve"> High School</w:t>
      </w:r>
    </w:p>
    <w:p w:rsidR="002261E1" w:rsidRPr="009546FF" w:rsidRDefault="002261E1" w:rsidP="002261E1">
      <w:pPr>
        <w:tabs>
          <w:tab w:val="left" w:pos="2520"/>
        </w:tabs>
        <w:spacing w:line="259" w:lineRule="auto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School Resource Officer: Chief Paul Thompson, West Rusk Co. Consolidated ISD</w:t>
      </w:r>
    </w:p>
    <w:p w:rsidR="002261E1" w:rsidRPr="009546FF" w:rsidRDefault="002261E1" w:rsidP="0018211A">
      <w:pPr>
        <w:tabs>
          <w:tab w:val="left" w:pos="2520"/>
        </w:tabs>
        <w:spacing w:line="259" w:lineRule="auto"/>
        <w:ind w:left="360" w:hanging="360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Back-up Officer: Judge Lawrence Lujan, Sergeant, El Paso Police Department and Tribal Judge</w:t>
      </w:r>
      <w:bookmarkStart w:id="0" w:name="_GoBack"/>
      <w:bookmarkEnd w:id="0"/>
    </w:p>
    <w:p w:rsidR="002261E1" w:rsidRPr="009546FF" w:rsidRDefault="002261E1" w:rsidP="002261E1">
      <w:pPr>
        <w:tabs>
          <w:tab w:val="left" w:pos="2520"/>
        </w:tabs>
        <w:spacing w:line="259" w:lineRule="auto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Prosecutor: Patricia Cummings</w:t>
      </w:r>
      <w:r w:rsidR="00DC05B9" w:rsidRPr="009546FF">
        <w:rPr>
          <w:rFonts w:ascii="Garamond" w:hAnsi="Garamond" w:cs="Tahoma"/>
          <w:color w:val="000000"/>
          <w:sz w:val="28"/>
          <w:szCs w:val="28"/>
        </w:rPr>
        <w:t>, Patricia Cummings Law Firm</w:t>
      </w:r>
      <w:r w:rsidRPr="009546FF">
        <w:rPr>
          <w:rFonts w:ascii="Garamond" w:hAnsi="Garamond" w:cs="Tahoma"/>
          <w:color w:val="000000"/>
          <w:sz w:val="28"/>
          <w:szCs w:val="28"/>
        </w:rPr>
        <w:t xml:space="preserve"> </w:t>
      </w:r>
    </w:p>
    <w:p w:rsidR="002261E1" w:rsidRPr="009546FF" w:rsidRDefault="002261E1" w:rsidP="002261E1">
      <w:pPr>
        <w:tabs>
          <w:tab w:val="left" w:pos="2520"/>
        </w:tabs>
        <w:spacing w:line="259" w:lineRule="auto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lastRenderedPageBreak/>
        <w:t>Mental Health Provider: Dr. Griselda Villalobos, Licensed Clinical Social Worker</w:t>
      </w:r>
    </w:p>
    <w:p w:rsidR="002261E1" w:rsidRPr="009546FF" w:rsidRDefault="002261E1" w:rsidP="002261E1">
      <w:pPr>
        <w:tabs>
          <w:tab w:val="left" w:pos="2520"/>
        </w:tabs>
        <w:spacing w:line="259" w:lineRule="auto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Defense Counsel: Carmen Roe, Carmen Roe Law Firm</w:t>
      </w:r>
    </w:p>
    <w:p w:rsidR="002261E1" w:rsidRPr="009546FF" w:rsidRDefault="002261E1" w:rsidP="002261E1">
      <w:pPr>
        <w:tabs>
          <w:tab w:val="left" w:pos="2520"/>
        </w:tabs>
        <w:spacing w:line="259" w:lineRule="auto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Judge: Cynthia Wheless, 417th District Court</w:t>
      </w:r>
    </w:p>
    <w:p w:rsidR="002261E1" w:rsidRPr="009546FF" w:rsidRDefault="002261E1" w:rsidP="002261E1">
      <w:pPr>
        <w:tabs>
          <w:tab w:val="left" w:pos="2520"/>
        </w:tabs>
        <w:spacing w:line="259" w:lineRule="auto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Youth: Kevin Lee, Student, Paul Quinn College</w:t>
      </w:r>
    </w:p>
    <w:p w:rsidR="002261E1" w:rsidRPr="009546FF" w:rsidRDefault="002261E1" w:rsidP="002261E1">
      <w:pPr>
        <w:tabs>
          <w:tab w:val="left" w:pos="2520"/>
        </w:tabs>
        <w:spacing w:line="259" w:lineRule="auto"/>
        <w:rPr>
          <w:rFonts w:ascii="Garamond" w:hAnsi="Garamond" w:cs="Tahoma"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Caregiver: Bishop Aaron Blake, Greater Faith Community Church</w:t>
      </w:r>
    </w:p>
    <w:p w:rsidR="00037161" w:rsidRPr="009546FF" w:rsidRDefault="0018211A" w:rsidP="00037161">
      <w:pPr>
        <w:rPr>
          <w:rFonts w:ascii="Garamond" w:hAnsi="Garamond"/>
          <w:sz w:val="28"/>
          <w:szCs w:val="28"/>
        </w:rPr>
      </w:pPr>
      <w:hyperlink r:id="rId10" w:tgtFrame="_blank" w:history="1">
        <w:r w:rsidR="00037161" w:rsidRPr="009546FF">
          <w:rPr>
            <w:rStyle w:val="Hyperlink"/>
            <w:rFonts w:ascii="Garamond" w:hAnsi="Garamond" w:cs="Tahoma"/>
            <w:sz w:val="28"/>
            <w:szCs w:val="28"/>
          </w:rPr>
          <w:t>https://pbvideo.vids.io/videos/a09bd1b4161ce6c628/beyond-the-bench_-law-justice-and-communities-summit-deconstructing-our-decision-making</w:t>
        </w:r>
      </w:hyperlink>
    </w:p>
    <w:p w:rsidR="00037161" w:rsidRPr="009546FF" w:rsidRDefault="00037161" w:rsidP="00037161">
      <w:pPr>
        <w:rPr>
          <w:rFonts w:ascii="Garamond" w:hAnsi="Garamond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 </w:t>
      </w:r>
    </w:p>
    <w:p w:rsidR="002261E1" w:rsidRPr="009546FF" w:rsidRDefault="002261E1" w:rsidP="002261E1">
      <w:pPr>
        <w:rPr>
          <w:rFonts w:ascii="Garamond" w:hAnsi="Garamond" w:cs="Tahoma"/>
          <w:b/>
          <w:color w:val="000000"/>
          <w:sz w:val="28"/>
          <w:szCs w:val="28"/>
        </w:rPr>
      </w:pPr>
      <w:r w:rsidRPr="009546FF">
        <w:rPr>
          <w:rFonts w:ascii="Garamond" w:hAnsi="Garamond" w:cs="Tahoma"/>
          <w:b/>
          <w:color w:val="000000"/>
          <w:sz w:val="28"/>
          <w:szCs w:val="28"/>
        </w:rPr>
        <w:t>Closing Remarks and Looking Forward</w:t>
      </w:r>
    </w:p>
    <w:p w:rsidR="002261E1" w:rsidRPr="009546FF" w:rsidRDefault="002261E1" w:rsidP="002261E1">
      <w:pPr>
        <w:rPr>
          <w:rFonts w:ascii="Garamond" w:hAnsi="Garamond" w:cs="Tahoma"/>
          <w:b/>
          <w:color w:val="000000"/>
          <w:sz w:val="28"/>
          <w:szCs w:val="28"/>
        </w:rPr>
      </w:pPr>
      <w:r w:rsidRPr="009546FF">
        <w:rPr>
          <w:rFonts w:ascii="Garamond" w:hAnsi="Garamond" w:cs="Tahoma"/>
          <w:color w:val="000000"/>
          <w:sz w:val="28"/>
          <w:szCs w:val="28"/>
        </w:rPr>
        <w:t>Dr. Tony Evans, Pastor, Oak Cliff Bible Fellowship</w:t>
      </w:r>
    </w:p>
    <w:p w:rsidR="00037161" w:rsidRPr="009546FF" w:rsidRDefault="0018211A" w:rsidP="002261E1">
      <w:pPr>
        <w:rPr>
          <w:rFonts w:ascii="Garamond" w:hAnsi="Garamond"/>
          <w:sz w:val="28"/>
          <w:szCs w:val="28"/>
        </w:rPr>
      </w:pPr>
      <w:hyperlink r:id="rId11" w:tgtFrame="_blank" w:history="1">
        <w:r w:rsidR="00037161" w:rsidRPr="009546FF">
          <w:rPr>
            <w:rStyle w:val="Hyperlink"/>
            <w:rFonts w:ascii="Garamond" w:hAnsi="Garamond" w:cs="Tahoma"/>
            <w:sz w:val="28"/>
            <w:szCs w:val="28"/>
          </w:rPr>
          <w:t>https://pbvideo.vids.io/videos/489bd1b4161ce6c4c0/beyond-the-bench_-law-justice-and-communities-summit-closing-remarks-and-looking-forward</w:t>
        </w:r>
      </w:hyperlink>
    </w:p>
    <w:p w:rsidR="00766714" w:rsidRPr="009546FF" w:rsidRDefault="00766714" w:rsidP="002261E1">
      <w:pPr>
        <w:rPr>
          <w:rFonts w:ascii="Garamond" w:hAnsi="Garamond"/>
          <w:sz w:val="28"/>
          <w:szCs w:val="28"/>
        </w:rPr>
      </w:pPr>
    </w:p>
    <w:sectPr w:rsidR="00766714" w:rsidRPr="009546FF" w:rsidSect="002261E1">
      <w:footerReference w:type="defaul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FF" w:rsidRDefault="009546FF" w:rsidP="009546FF">
      <w:r>
        <w:separator/>
      </w:r>
    </w:p>
  </w:endnote>
  <w:endnote w:type="continuationSeparator" w:id="0">
    <w:p w:rsidR="009546FF" w:rsidRDefault="009546FF" w:rsidP="0095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13079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:rsidR="009546FF" w:rsidRPr="009546FF" w:rsidRDefault="009546FF" w:rsidP="009546FF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9546FF">
          <w:rPr>
            <w:rFonts w:ascii="Garamond" w:hAnsi="Garamond"/>
            <w:sz w:val="24"/>
            <w:szCs w:val="24"/>
          </w:rPr>
          <w:fldChar w:fldCharType="begin"/>
        </w:r>
        <w:r w:rsidRPr="009546FF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9546FF">
          <w:rPr>
            <w:rFonts w:ascii="Garamond" w:hAnsi="Garamond"/>
            <w:sz w:val="24"/>
            <w:szCs w:val="24"/>
          </w:rPr>
          <w:fldChar w:fldCharType="separate"/>
        </w:r>
        <w:r w:rsidR="0018211A">
          <w:rPr>
            <w:rFonts w:ascii="Garamond" w:hAnsi="Garamond"/>
            <w:noProof/>
            <w:sz w:val="24"/>
            <w:szCs w:val="24"/>
          </w:rPr>
          <w:t>1</w:t>
        </w:r>
        <w:r w:rsidRPr="009546FF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FF" w:rsidRDefault="009546FF" w:rsidP="009546FF">
      <w:r>
        <w:separator/>
      </w:r>
    </w:p>
  </w:footnote>
  <w:footnote w:type="continuationSeparator" w:id="0">
    <w:p w:rsidR="009546FF" w:rsidRDefault="009546FF" w:rsidP="0095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MTUwNbAwNzEwMDdW0lEKTi0uzszPAykwqgUAlyRybywAAAA="/>
  </w:docVars>
  <w:rsids>
    <w:rsidRoot w:val="00037161"/>
    <w:rsid w:val="00037161"/>
    <w:rsid w:val="0018211A"/>
    <w:rsid w:val="002261E1"/>
    <w:rsid w:val="00253BA9"/>
    <w:rsid w:val="00766714"/>
    <w:rsid w:val="008934FC"/>
    <w:rsid w:val="009546FF"/>
    <w:rsid w:val="00BF6BCF"/>
    <w:rsid w:val="00D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F1F33-2076-4599-A8D5-C5844B2B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1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16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3BA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3B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6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4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6F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video.vids.io/videos/d49bd1b4161be3c55c/beyond-the-bench_-law-justice-and-communities-summit-viewpoints_-life-altering-momen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bvideo.vids.io/videos/189bd1b4161be3c290/beyond-the-bench_-law-justice-and-communities-summit-chief-art-acevedo-houston-police-dep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video.vids.io/videos/709bd1b4161be3c0f8/beyond-the-bench_-law-justice-and-communities-summit-opening-remarks" TargetMode="External"/><Relationship Id="rId11" Type="http://schemas.openxmlformats.org/officeDocument/2006/relationships/hyperlink" Target="https://pbvideo.vids.io/videos/489bd1b4161ce6c4c0/beyond-the-bench_-law-justice-and-communities-summit-closing-remarks-and-looking-forwar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bvideo.vids.io/videos/a09bd1b4161ce6c628/beyond-the-bench_-law-justice-and-communities-summit-deconstructing-our-decision-mak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bvideo.vids.io/videos/a09bd1b4161be7c028/beyond-the-bench-law-justice-and-communities-summit-when-intuition-fails-mental-shortcuts-and-unconscious-bi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Taylor</dc:creator>
  <cp:keywords/>
  <dc:description/>
  <cp:lastModifiedBy>Jamie Bernstein</cp:lastModifiedBy>
  <cp:revision>7</cp:revision>
  <cp:lastPrinted>2017-01-26T23:12:00Z</cp:lastPrinted>
  <dcterms:created xsi:type="dcterms:W3CDTF">2017-01-26T23:08:00Z</dcterms:created>
  <dcterms:modified xsi:type="dcterms:W3CDTF">2017-01-31T19:14:00Z</dcterms:modified>
</cp:coreProperties>
</file>